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3A5E" w14:textId="77777777" w:rsidR="006C7DA3" w:rsidRPr="009B56FD" w:rsidRDefault="00046E14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</w:t>
      </w:r>
      <w:r w:rsidR="009B56FD" w:rsidRPr="009B56FD">
        <w:rPr>
          <w:rFonts w:ascii="Times New Roman" w:hAnsi="Times New Roman" w:cs="Times New Roman"/>
          <w:sz w:val="24"/>
          <w:szCs w:val="24"/>
        </w:rPr>
        <w:t>PRETRIAL CONFERENCE CHECKLIST</w:t>
      </w:r>
    </w:p>
    <w:p w14:paraId="22271FE3" w14:textId="77777777" w:rsidR="009B56FD" w:rsidRPr="009B56FD" w:rsidRDefault="009B56FD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6FD">
        <w:rPr>
          <w:rFonts w:ascii="Times New Roman" w:hAnsi="Times New Roman" w:cs="Times New Roman"/>
          <w:sz w:val="24"/>
          <w:szCs w:val="24"/>
        </w:rPr>
        <w:t>DIVISION CV-E – JUDGE BRUCE ANDERSON</w:t>
      </w:r>
    </w:p>
    <w:p w14:paraId="51FF0521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6FD">
        <w:rPr>
          <w:rFonts w:ascii="Times New Roman" w:hAnsi="Times New Roman" w:cs="Times New Roman"/>
          <w:i/>
          <w:sz w:val="24"/>
          <w:szCs w:val="24"/>
        </w:rPr>
        <w:t>(Pursuant to Fla. R. Civ. P. 1.200(d))</w:t>
      </w:r>
    </w:p>
    <w:p w14:paraId="3F74AFA2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82C239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Bring (do not file) completed checklist to Pre-Trial Conference (“PTC”)</w:t>
      </w:r>
    </w:p>
    <w:p w14:paraId="056205E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88EA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FD">
        <w:rPr>
          <w:rFonts w:ascii="Times New Roman" w:hAnsi="Times New Roman" w:cs="Times New Roman"/>
          <w:sz w:val="24"/>
          <w:szCs w:val="24"/>
        </w:rPr>
        <w:t>CASE NO. __________________________</w:t>
      </w:r>
      <w:r w:rsidRPr="009B56FD">
        <w:rPr>
          <w:rFonts w:ascii="Times New Roman" w:hAnsi="Times New Roman" w:cs="Times New Roman"/>
          <w:sz w:val="24"/>
          <w:szCs w:val="24"/>
        </w:rPr>
        <w:tab/>
      </w:r>
      <w:r w:rsidRPr="009B56FD">
        <w:rPr>
          <w:rFonts w:ascii="Times New Roman" w:hAnsi="Times New Roman" w:cs="Times New Roman"/>
          <w:sz w:val="24"/>
          <w:szCs w:val="24"/>
        </w:rPr>
        <w:tab/>
        <w:t xml:space="preserve">PTC DATE: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/         / 20          </w:t>
      </w:r>
      <w:r w:rsidR="00BC32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D4CD6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86EC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STYLE __________________________________________________________,</w:t>
      </w:r>
    </w:p>
    <w:p w14:paraId="351EFFB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Plaintiff(s)</w:t>
      </w:r>
    </w:p>
    <w:p w14:paraId="0145028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vs.</w:t>
      </w:r>
    </w:p>
    <w:p w14:paraId="4F7D950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__________________________________________________________,</w:t>
      </w:r>
    </w:p>
    <w:p w14:paraId="1FCA438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Defendant(s)</w:t>
      </w:r>
    </w:p>
    <w:p w14:paraId="2D8D29CC" w14:textId="77777777" w:rsidR="00BC32B9" w:rsidRDefault="00BC32B9" w:rsidP="009B56F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940D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947C0" w14:textId="77777777" w:rsidR="00BC32B9" w:rsidRPr="00EC0963" w:rsidRDefault="00BC32B9" w:rsidP="00EC0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63">
        <w:rPr>
          <w:rFonts w:ascii="Times New Roman" w:hAnsi="Times New Roman" w:cs="Times New Roman"/>
          <w:b/>
          <w:sz w:val="24"/>
          <w:szCs w:val="24"/>
        </w:rPr>
        <w:t xml:space="preserve">Estimated Length of </w:t>
      </w:r>
      <w:proofErr w:type="gramStart"/>
      <w:r w:rsidRPr="00EC0963">
        <w:rPr>
          <w:rFonts w:ascii="Times New Roman" w:hAnsi="Times New Roman" w:cs="Times New Roman"/>
          <w:b/>
          <w:sz w:val="24"/>
          <w:szCs w:val="24"/>
        </w:rPr>
        <w:t>Trial  _</w:t>
      </w:r>
      <w:proofErr w:type="gramEnd"/>
      <w:r w:rsidRPr="00EC0963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EC0963">
        <w:rPr>
          <w:rFonts w:ascii="Times New Roman" w:hAnsi="Times New Roman" w:cs="Times New Roman"/>
          <w:sz w:val="24"/>
          <w:szCs w:val="24"/>
        </w:rPr>
        <w:t xml:space="preserve">Hours/Days    </w:t>
      </w:r>
      <w:r w:rsidRPr="00EC0963">
        <w:rPr>
          <w:rFonts w:ascii="Times New Roman" w:hAnsi="Times New Roman" w:cs="Times New Roman"/>
          <w:b/>
          <w:sz w:val="24"/>
          <w:szCs w:val="24"/>
        </w:rPr>
        <w:t>Jury Trial</w:t>
      </w:r>
      <w:r w:rsidRPr="00EC0963">
        <w:rPr>
          <w:rFonts w:ascii="Times New Roman" w:hAnsi="Times New Roman" w:cs="Times New Roman"/>
          <w:sz w:val="24"/>
          <w:szCs w:val="24"/>
        </w:rPr>
        <w:t>:</w:t>
      </w:r>
      <w:r w:rsidR="00EC0963"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  <w:r w:rsidRPr="00EC0963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5C92942C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B4C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29D2097E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2FD0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8715EE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3168B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E949CA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B6BF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678E74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C4E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757BC6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6092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Defendant(s)</w:t>
      </w:r>
    </w:p>
    <w:p w14:paraId="391ADC7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78D6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294884A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5EB8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9F8C93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5D6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(3)</w:t>
      </w:r>
    </w:p>
    <w:p w14:paraId="6E4A206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9611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(4)</w:t>
      </w:r>
    </w:p>
    <w:p w14:paraId="449F65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0981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(5)</w:t>
      </w:r>
    </w:p>
    <w:p w14:paraId="41A7ED3F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54E8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22CD8" w14:textId="77777777" w:rsidR="00BC32B9" w:rsidRDefault="00BC32B9" w:rsidP="00BC32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Who will provide the </w:t>
      </w:r>
      <w:r w:rsidRPr="00BC32B9">
        <w:rPr>
          <w:rFonts w:ascii="Times New Roman" w:hAnsi="Times New Roman" w:cs="Times New Roman"/>
          <w:b/>
          <w:sz w:val="24"/>
          <w:szCs w:val="24"/>
        </w:rPr>
        <w:t>Court Reporter</w:t>
      </w:r>
      <w:r>
        <w:rPr>
          <w:rFonts w:ascii="Times New Roman" w:hAnsi="Times New Roman" w:cs="Times New Roman"/>
          <w:sz w:val="24"/>
          <w:szCs w:val="24"/>
        </w:rPr>
        <w:t xml:space="preserve"> (if any?)</w:t>
      </w:r>
    </w:p>
    <w:p w14:paraId="5ADF1CDB" w14:textId="77777777" w:rsidR="00324A4C" w:rsidRDefault="00BC32B9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A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62D4DA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A4C">
        <w:rPr>
          <w:rFonts w:ascii="Times New Roman" w:hAnsi="Times New Roman" w:cs="Times New Roman"/>
          <w:sz w:val="24"/>
          <w:szCs w:val="24"/>
        </w:rPr>
        <w:t>Will the cost be shared/not shared? (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circle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 xml:space="preserve"> one)</w:t>
      </w:r>
    </w:p>
    <w:p w14:paraId="368C7A20" w14:textId="77777777" w:rsidR="00324A4C" w:rsidRDefault="00324A4C" w:rsidP="00BC32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35E9AD" w14:textId="77777777" w:rsidR="00BC32B9" w:rsidRPr="00324A4C" w:rsidRDefault="00BC32B9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 w:rsidR="00324A4C">
        <w:rPr>
          <w:rFonts w:ascii="Times New Roman" w:hAnsi="Times New Roman" w:cs="Times New Roman"/>
          <w:sz w:val="24"/>
          <w:szCs w:val="24"/>
        </w:rPr>
        <w:t xml:space="preserve">Is an </w:t>
      </w:r>
      <w:r w:rsidR="00324A4C"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 w:rsidR="00324A4C">
        <w:rPr>
          <w:rFonts w:ascii="Times New Roman" w:hAnsi="Times New Roman" w:cs="Times New Roman"/>
          <w:sz w:val="24"/>
          <w:szCs w:val="24"/>
        </w:rPr>
        <w:t xml:space="preserve"> needed?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"/>
      <w:r w:rsidR="00324A4C">
        <w:rPr>
          <w:rFonts w:ascii="Times New Roman" w:hAnsi="Times New Roman" w:cs="Times New Roman"/>
          <w:sz w:val="24"/>
          <w:szCs w:val="24"/>
        </w:rPr>
        <w:t xml:space="preserve"> Yes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3" w:name="Check12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"/>
      <w:r w:rsidR="00324A4C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1D5279B3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who will provide the </w:t>
      </w:r>
      <w:r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13986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24A4C">
        <w:rPr>
          <w:rFonts w:ascii="Times New Roman" w:hAnsi="Times New Roman" w:cs="Times New Roman"/>
          <w:sz w:val="24"/>
          <w:szCs w:val="24"/>
        </w:rPr>
        <w:t>Pltf</w:t>
      </w:r>
      <w:proofErr w:type="spellEnd"/>
      <w:r w:rsidR="00324A4C">
        <w:rPr>
          <w:rFonts w:ascii="Times New Roman" w:hAnsi="Times New Roman" w:cs="Times New Roman"/>
          <w:sz w:val="24"/>
          <w:szCs w:val="24"/>
        </w:rPr>
        <w:t xml:space="preserve">. or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ACB639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>If yes, will the cost be shared/not shared? (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circle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 xml:space="preserve"> one)</w:t>
      </w:r>
    </w:p>
    <w:p w14:paraId="37B96BF5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F690B" w14:textId="77777777" w:rsidR="00BC32B9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Pretrial Meeting of Counsel</w:t>
      </w:r>
      <w:r>
        <w:rPr>
          <w:rFonts w:ascii="Times New Roman" w:hAnsi="Times New Roman" w:cs="Times New Roman"/>
          <w:sz w:val="24"/>
          <w:szCs w:val="24"/>
        </w:rPr>
        <w:t xml:space="preserve"> been completed?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861930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5" w:name="Check1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01DA6DC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when is it scheduled?  ________________________________________________</w:t>
      </w:r>
    </w:p>
    <w:p w14:paraId="1C9713ED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421F1" w14:textId="77777777" w:rsidR="00324A4C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Joint Pretrial Stipulation (“JPTS”)</w:t>
      </w:r>
      <w:r w:rsidR="00302E51">
        <w:rPr>
          <w:rFonts w:ascii="Times New Roman" w:hAnsi="Times New Roman" w:cs="Times New Roman"/>
          <w:sz w:val="24"/>
          <w:szCs w:val="24"/>
        </w:rPr>
        <w:t xml:space="preserve"> been filed?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6" w:name="Check1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"/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7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4CF71941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yet filed, it will be filed by: ______________________________</w:t>
      </w:r>
    </w:p>
    <w:p w14:paraId="3E90B272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AA577" w14:textId="77777777" w:rsidR="00992017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b/>
          <w:i/>
          <w:sz w:val="24"/>
          <w:szCs w:val="24"/>
        </w:rPr>
        <w:t>Jury Trials Only</w:t>
      </w:r>
      <w:r>
        <w:rPr>
          <w:rFonts w:ascii="Times New Roman" w:hAnsi="Times New Roman" w:cs="Times New Roman"/>
          <w:sz w:val="24"/>
          <w:szCs w:val="24"/>
        </w:rPr>
        <w:t>:  State</w:t>
      </w:r>
      <w:r w:rsidR="00992017">
        <w:rPr>
          <w:rFonts w:ascii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hAnsi="Times New Roman" w:cs="Times New Roman"/>
          <w:sz w:val="24"/>
          <w:szCs w:val="24"/>
        </w:rPr>
        <w:t xml:space="preserve">of the case to be read to venire: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294AAF35" w14:textId="77777777" w:rsidR="00324A4C" w:rsidRDefault="00992017" w:rsidP="0099201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 xml:space="preserve">In JPTS?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"/>
      <w:r w:rsidR="00324A4C">
        <w:rPr>
          <w:rFonts w:ascii="Times New Roman" w:hAnsi="Times New Roman" w:cs="Times New Roman"/>
          <w:sz w:val="24"/>
          <w:szCs w:val="24"/>
        </w:rPr>
        <w:t xml:space="preserve"> Yes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1"/>
      <w:r w:rsidR="00324A4C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31304A17" w14:textId="77777777" w:rsidR="00992017" w:rsidRDefault="00992017" w:rsidP="0099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41"/>
        <w:gridCol w:w="1926"/>
        <w:gridCol w:w="1903"/>
        <w:gridCol w:w="1881"/>
        <w:gridCol w:w="1699"/>
      </w:tblGrid>
      <w:tr w:rsidR="00992017" w14:paraId="69D34F59" w14:textId="77777777" w:rsidTr="00992017">
        <w:tc>
          <w:tcPr>
            <w:tcW w:w="1977" w:type="dxa"/>
          </w:tcPr>
          <w:p w14:paraId="249712EC" w14:textId="77777777" w:rsidR="00992017" w:rsidRDefault="00992017" w:rsidP="0099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2BDB4E9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Witness List Filed?</w:t>
            </w:r>
          </w:p>
        </w:tc>
        <w:tc>
          <w:tcPr>
            <w:tcW w:w="1952" w:type="dxa"/>
          </w:tcPr>
          <w:p w14:paraId="52D22BEE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Exhibit List Filed?</w:t>
            </w:r>
          </w:p>
        </w:tc>
        <w:tc>
          <w:tcPr>
            <w:tcW w:w="1932" w:type="dxa"/>
          </w:tcPr>
          <w:p w14:paraId="63EC28C5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Expert List Filed?</w:t>
            </w:r>
          </w:p>
        </w:tc>
        <w:tc>
          <w:tcPr>
            <w:tcW w:w="1742" w:type="dxa"/>
          </w:tcPr>
          <w:p w14:paraId="75E4E933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All Lists in JPTS?</w:t>
            </w:r>
          </w:p>
        </w:tc>
      </w:tr>
      <w:tr w:rsidR="00992017" w14:paraId="1F64FCE8" w14:textId="77777777" w:rsidTr="00992017">
        <w:tc>
          <w:tcPr>
            <w:tcW w:w="1977" w:type="dxa"/>
          </w:tcPr>
          <w:p w14:paraId="6A97F30E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(1):</w:t>
            </w:r>
          </w:p>
        </w:tc>
        <w:tc>
          <w:tcPr>
            <w:tcW w:w="1973" w:type="dxa"/>
          </w:tcPr>
          <w:p w14:paraId="625445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5F1173E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1D15767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5B6DD3D8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47FBEEFA" w14:textId="77777777" w:rsidTr="00992017">
        <w:tc>
          <w:tcPr>
            <w:tcW w:w="1977" w:type="dxa"/>
          </w:tcPr>
          <w:p w14:paraId="0047184B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(2):</w:t>
            </w:r>
          </w:p>
        </w:tc>
        <w:tc>
          <w:tcPr>
            <w:tcW w:w="1973" w:type="dxa"/>
          </w:tcPr>
          <w:p w14:paraId="427B97B7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1A7810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B13C456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105FD85C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727F8680" w14:textId="77777777" w:rsidTr="00992017">
        <w:tc>
          <w:tcPr>
            <w:tcW w:w="1977" w:type="dxa"/>
          </w:tcPr>
          <w:p w14:paraId="270BD77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(1):</w:t>
            </w:r>
          </w:p>
        </w:tc>
        <w:tc>
          <w:tcPr>
            <w:tcW w:w="1973" w:type="dxa"/>
          </w:tcPr>
          <w:p w14:paraId="0C54F61A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3271F41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58AD5252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0C3BF054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7848338" w14:textId="77777777" w:rsidTr="00992017">
        <w:tc>
          <w:tcPr>
            <w:tcW w:w="1977" w:type="dxa"/>
          </w:tcPr>
          <w:p w14:paraId="2157E15A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(2):</w:t>
            </w:r>
          </w:p>
        </w:tc>
        <w:tc>
          <w:tcPr>
            <w:tcW w:w="1973" w:type="dxa"/>
          </w:tcPr>
          <w:p w14:paraId="436CEF1F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51E3F4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346F019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219C62B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5B6F7B5D" w14:textId="77777777" w:rsidTr="00992017">
        <w:tc>
          <w:tcPr>
            <w:tcW w:w="1977" w:type="dxa"/>
          </w:tcPr>
          <w:p w14:paraId="01AAA25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(3):</w:t>
            </w:r>
          </w:p>
        </w:tc>
        <w:tc>
          <w:tcPr>
            <w:tcW w:w="1973" w:type="dxa"/>
          </w:tcPr>
          <w:p w14:paraId="0A21759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0A7C605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7F647AD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C923CE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5F7983D" w14:textId="77777777" w:rsidTr="00992017">
        <w:tc>
          <w:tcPr>
            <w:tcW w:w="1977" w:type="dxa"/>
          </w:tcPr>
          <w:p w14:paraId="5EDC7D58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(4):</w:t>
            </w:r>
          </w:p>
        </w:tc>
        <w:tc>
          <w:tcPr>
            <w:tcW w:w="1973" w:type="dxa"/>
          </w:tcPr>
          <w:p w14:paraId="4BC17BA6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8B1719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2A60538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70299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448BC556" w14:textId="77777777" w:rsidTr="00992017">
        <w:tc>
          <w:tcPr>
            <w:tcW w:w="1977" w:type="dxa"/>
          </w:tcPr>
          <w:p w14:paraId="0698199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(5):</w:t>
            </w:r>
          </w:p>
        </w:tc>
        <w:tc>
          <w:tcPr>
            <w:tcW w:w="1973" w:type="dxa"/>
          </w:tcPr>
          <w:p w14:paraId="141B00B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6AF62E4F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15B8CC1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30338BED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</w:tbl>
    <w:p w14:paraId="411E4919" w14:textId="77777777" w:rsidR="00992017" w:rsidRDefault="00992017" w:rsidP="003B5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E725F0" w14:textId="77777777" w:rsidR="00992017" w:rsidRDefault="00046E1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Exhibit List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B5876">
        <w:rPr>
          <w:rFonts w:ascii="Times New Roman" w:hAnsi="Times New Roman" w:cs="Times New Roman"/>
          <w:sz w:val="24"/>
          <w:szCs w:val="24"/>
        </w:rPr>
        <w:t xml:space="preserve"> all</w:t>
      </w:r>
      <w:proofErr w:type="gramEnd"/>
      <w:r w:rsidR="003B5876">
        <w:rPr>
          <w:rFonts w:ascii="Times New Roman" w:hAnsi="Times New Roman" w:cs="Times New Roman"/>
          <w:sz w:val="24"/>
          <w:szCs w:val="24"/>
        </w:rPr>
        <w:t xml:space="preserve"> </w:t>
      </w:r>
      <w:r w:rsidR="003B5876" w:rsidRPr="003B5876">
        <w:rPr>
          <w:rFonts w:ascii="Times New Roman" w:hAnsi="Times New Roman" w:cs="Times New Roman"/>
          <w:b/>
          <w:sz w:val="24"/>
          <w:szCs w:val="24"/>
        </w:rPr>
        <w:t>Exhibits</w:t>
      </w:r>
      <w:r w:rsidR="003B5876">
        <w:rPr>
          <w:rFonts w:ascii="Times New Roman" w:hAnsi="Times New Roman" w:cs="Times New Roman"/>
          <w:sz w:val="24"/>
          <w:szCs w:val="24"/>
        </w:rPr>
        <w:t xml:space="preserve"> to be introduced and offered into evidence during </w:t>
      </w:r>
      <w:r>
        <w:rPr>
          <w:rFonts w:ascii="Times New Roman" w:hAnsi="Times New Roman" w:cs="Times New Roman"/>
          <w:sz w:val="24"/>
          <w:szCs w:val="24"/>
        </w:rPr>
        <w:t xml:space="preserve">the remote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pre-marked for identification with letters, or numbers for admission into evidence by stipulation, corresponding to the Exhibit List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3B5876">
        <w:rPr>
          <w:rFonts w:ascii="Times New Roman" w:hAnsi="Times New Roman" w:cs="Times New Roman"/>
          <w:sz w:val="24"/>
          <w:szCs w:val="24"/>
        </w:rPr>
        <w:t xml:space="preserve">given to the </w:t>
      </w:r>
      <w:r>
        <w:rPr>
          <w:rFonts w:ascii="Times New Roman" w:hAnsi="Times New Roman" w:cs="Times New Roman"/>
          <w:sz w:val="24"/>
          <w:szCs w:val="24"/>
        </w:rPr>
        <w:t xml:space="preserve"> Remote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</w:t>
      </w:r>
      <w:r w:rsidR="0037639A">
        <w:rPr>
          <w:rFonts w:ascii="Times New Roman" w:hAnsi="Times New Roman" w:cs="Times New Roman"/>
          <w:sz w:val="24"/>
          <w:szCs w:val="24"/>
        </w:rPr>
        <w:t>Clerk</w:t>
      </w:r>
      <w:r w:rsidR="003B5876">
        <w:rPr>
          <w:rFonts w:ascii="Times New Roman" w:hAnsi="Times New Roman" w:cs="Times New Roman"/>
          <w:sz w:val="24"/>
          <w:szCs w:val="24"/>
        </w:rPr>
        <w:t>?</w:t>
      </w:r>
    </w:p>
    <w:p w14:paraId="5BA74A91" w14:textId="77777777" w:rsidR="003B5876" w:rsidRDefault="003B5876" w:rsidP="003B58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48979" w14:textId="77777777" w:rsidR="003B5876" w:rsidRPr="003B5876" w:rsidRDefault="003B5876" w:rsidP="003B587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7AB6E8" w14:textId="77777777" w:rsidR="00324A4C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3C7B4DB" w14:textId="77777777" w:rsidR="003B5876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</w:t>
      </w:r>
      <w:r w:rsidR="00C42084"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</w:t>
      </w:r>
      <w:r w:rsidR="00C42084">
        <w:rPr>
          <w:rFonts w:ascii="Times New Roman" w:hAnsi="Times New Roman" w:cs="Times New Roman"/>
          <w:sz w:val="24"/>
          <w:szCs w:val="24"/>
        </w:rPr>
        <w:t>__</w:t>
      </w:r>
    </w:p>
    <w:p w14:paraId="1F71EF7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0FD04D1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5AEBC8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B83C24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8C167A6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322F" w14:textId="77777777" w:rsidR="00C42084" w:rsidRDefault="00C4208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Demonst</w:t>
      </w:r>
      <w:r w:rsidR="00F03FD8">
        <w:rPr>
          <w:rFonts w:ascii="Times New Roman" w:hAnsi="Times New Roman" w:cs="Times New Roman"/>
          <w:b/>
          <w:sz w:val="24"/>
          <w:szCs w:val="24"/>
        </w:rPr>
        <w:t>r</w:t>
      </w:r>
      <w:r w:rsidRPr="00A00262">
        <w:rPr>
          <w:rFonts w:ascii="Times New Roman" w:hAnsi="Times New Roman" w:cs="Times New Roman"/>
          <w:b/>
          <w:sz w:val="24"/>
          <w:szCs w:val="24"/>
        </w:rPr>
        <w:t>ative Aids,</w:t>
      </w:r>
      <w:r>
        <w:rPr>
          <w:rFonts w:ascii="Times New Roman" w:hAnsi="Times New Roman" w:cs="Times New Roman"/>
          <w:sz w:val="24"/>
          <w:szCs w:val="24"/>
        </w:rPr>
        <w:t xml:space="preserve"> charts, boards, illustrations, maps, diagrams and PowerPoint slides or presentations (to be used during Opening Statement or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>
        <w:rPr>
          <w:rFonts w:ascii="Times New Roman" w:hAnsi="Times New Roman" w:cs="Times New Roman"/>
          <w:sz w:val="24"/>
          <w:szCs w:val="24"/>
        </w:rPr>
        <w:t>Trial) been pre</w:t>
      </w:r>
      <w:r w:rsidR="00A00262">
        <w:rPr>
          <w:rFonts w:ascii="Times New Roman" w:hAnsi="Times New Roman" w:cs="Times New Roman"/>
          <w:sz w:val="24"/>
          <w:szCs w:val="24"/>
        </w:rPr>
        <w:t xml:space="preserve">-marked for identification only with letters corresponding to the Exhibit List given to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 w:rsidR="00A00262">
        <w:rPr>
          <w:rFonts w:ascii="Times New Roman" w:hAnsi="Times New Roman" w:cs="Times New Roman"/>
          <w:sz w:val="24"/>
          <w:szCs w:val="24"/>
        </w:rPr>
        <w:t xml:space="preserve">Trial Clerk, exchanged or otherwise made available to opposing counsel to evaluate and review to allow for objections to be noted, brought to the Court’s attention and ruled on </w:t>
      </w:r>
      <w:r w:rsidR="00A00262" w:rsidRPr="00A00262">
        <w:rPr>
          <w:rFonts w:ascii="Times New Roman" w:hAnsi="Times New Roman" w:cs="Times New Roman"/>
          <w:b/>
          <w:sz w:val="24"/>
          <w:szCs w:val="24"/>
        </w:rPr>
        <w:t>PRIOR</w:t>
      </w:r>
      <w:r w:rsidR="00A00262">
        <w:rPr>
          <w:rFonts w:ascii="Times New Roman" w:hAnsi="Times New Roman" w:cs="Times New Roman"/>
          <w:sz w:val="24"/>
          <w:szCs w:val="24"/>
        </w:rPr>
        <w:t xml:space="preserve"> to the </w:t>
      </w:r>
      <w:r w:rsidR="00046E14">
        <w:rPr>
          <w:rFonts w:ascii="Times New Roman" w:hAnsi="Times New Roman" w:cs="Times New Roman"/>
          <w:sz w:val="24"/>
          <w:szCs w:val="24"/>
        </w:rPr>
        <w:t>Pre-Trial Conference</w:t>
      </w:r>
      <w:r w:rsidR="00A00262">
        <w:rPr>
          <w:rFonts w:ascii="Times New Roman" w:hAnsi="Times New Roman" w:cs="Times New Roman"/>
          <w:sz w:val="24"/>
          <w:szCs w:val="24"/>
        </w:rPr>
        <w:t>?</w:t>
      </w:r>
    </w:p>
    <w:p w14:paraId="653BF79C" w14:textId="77777777" w:rsidR="00A00262" w:rsidRDefault="00A00262" w:rsidP="00A0026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700E6" w14:textId="77777777" w:rsidR="00A00262" w:rsidRPr="00A00262" w:rsidRDefault="00A00262" w:rsidP="00A0026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DEMONSTRATIVE AIDS MAY NOT BE USED DURING OPENING STATEMENT WITHOUT AGREEMENT OR PRIOR COURT ORDER. </w:t>
      </w:r>
    </w:p>
    <w:p w14:paraId="640A609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8E71B" w14:textId="77777777" w:rsidR="00A00262" w:rsidRPr="003B5876" w:rsidRDefault="00A00262" w:rsidP="00A002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536FDF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BA53BC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C2B2D11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F6C8983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1E46A7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2D52515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5FC65E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E2F81" w14:textId="77777777" w:rsidR="00A00262" w:rsidRDefault="00A00262" w:rsidP="00A0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C67ABF">
        <w:rPr>
          <w:rFonts w:ascii="Times New Roman" w:hAnsi="Times New Roman" w:cs="Times New Roman"/>
          <w:b/>
          <w:sz w:val="24"/>
          <w:szCs w:val="24"/>
        </w:rPr>
        <w:t>Mediation</w:t>
      </w:r>
      <w:r>
        <w:rPr>
          <w:rFonts w:ascii="Times New Roman" w:hAnsi="Times New Roman" w:cs="Times New Roman"/>
          <w:sz w:val="24"/>
          <w:szCs w:val="24"/>
        </w:rPr>
        <w:t xml:space="preserve"> been held?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1"/>
      <w:r>
        <w:rPr>
          <w:rFonts w:ascii="Times New Roman" w:hAnsi="Times New Roman" w:cs="Times New Roman"/>
          <w:sz w:val="24"/>
          <w:szCs w:val="24"/>
        </w:rPr>
        <w:t xml:space="preserve"> No If no, when is it scheduled? ______________</w:t>
      </w:r>
    </w:p>
    <w:p w14:paraId="4CD12082" w14:textId="77777777" w:rsidR="00A00262" w:rsidRDefault="00A00262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00262">
        <w:rPr>
          <w:rFonts w:ascii="Times New Roman" w:hAnsi="Times New Roman" w:cs="Times New Roman"/>
          <w:b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 xml:space="preserve"> still a possibility?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No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Maybe</w:t>
      </w:r>
    </w:p>
    <w:p w14:paraId="0DD9015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5C9A3" w14:textId="77777777" w:rsidR="00A00262" w:rsidRDefault="00A00262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Deposition Transcripts, Answers to Interrogatories, and Responses to Request(s) for Admissions</w:t>
      </w:r>
      <w:r>
        <w:rPr>
          <w:rFonts w:ascii="Times New Roman" w:hAnsi="Times New Roman" w:cs="Times New Roman"/>
          <w:sz w:val="24"/>
          <w:szCs w:val="24"/>
        </w:rPr>
        <w:t xml:space="preserve"> been filed </w:t>
      </w:r>
      <w:r w:rsidR="00046E1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Court file if they are to be published during the case in chief or used for impeachment?</w:t>
      </w:r>
    </w:p>
    <w:p w14:paraId="33E55A4B" w14:textId="77777777" w:rsidR="00A00262" w:rsidRP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5AE31" w14:textId="77777777" w:rsidR="007C1094" w:rsidRPr="003B5876" w:rsidRDefault="007C1094" w:rsidP="007C10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45" w:name="Check5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5"/>
      <w:r w:rsidR="001746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1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AB83118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2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7402E66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3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0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440EBB4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4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2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9F1A6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3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7C4BC3A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5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6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17602F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0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75CAE59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96665" w14:textId="77777777" w:rsidR="007C1094" w:rsidRPr="007C1094" w:rsidRDefault="007C1094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7C1094">
        <w:rPr>
          <w:rFonts w:ascii="Times New Roman" w:hAnsi="Times New Roman" w:cs="Times New Roman"/>
          <w:b/>
          <w:sz w:val="24"/>
          <w:szCs w:val="24"/>
        </w:rPr>
        <w:t>Stipulations, Admissions, Agreements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C1094">
        <w:rPr>
          <w:rFonts w:ascii="Times New Roman" w:hAnsi="Times New Roman" w:cs="Times New Roman"/>
          <w:b/>
          <w:sz w:val="24"/>
          <w:szCs w:val="24"/>
        </w:rPr>
        <w:t>Waivers</w:t>
      </w:r>
      <w:r>
        <w:rPr>
          <w:rFonts w:ascii="Times New Roman" w:hAnsi="Times New Roman" w:cs="Times New Roman"/>
          <w:sz w:val="24"/>
          <w:szCs w:val="24"/>
        </w:rPr>
        <w:t xml:space="preserve"> been reduced to writing and incorporated in the Joint Pretrial Stipulation?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9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 No If no, when will they be prepared and filed? ___________________</w:t>
      </w:r>
      <w:r w:rsidR="00C67A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CFA1746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B7F2A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>STIPULATIONS, ADMISSIONS, AGREEMENTS AND WAIVERS MUST BE IN WRITING IF SEEKING COURT ENFORCEMENT.</w:t>
      </w:r>
    </w:p>
    <w:p w14:paraId="5E2A6AF0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555C9F" w14:textId="77777777" w:rsidR="007C1094" w:rsidRPr="00A53350" w:rsidRDefault="007C1094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lastRenderedPageBreak/>
        <w:t xml:space="preserve">Has all </w:t>
      </w:r>
      <w:r w:rsidRPr="00C67ABF">
        <w:rPr>
          <w:rFonts w:ascii="Times New Roman" w:hAnsi="Times New Roman" w:cs="Times New Roman"/>
          <w:b/>
          <w:sz w:val="24"/>
          <w:szCs w:val="24"/>
        </w:rPr>
        <w:t>fact discovery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0"/>
      <w:r w:rsidR="00174600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1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1"/>
      <w:r w:rsidR="00174600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2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1CEF4AA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no, describe generally what </w:t>
      </w:r>
      <w:r w:rsidRPr="00C67ABF">
        <w:rPr>
          <w:rFonts w:ascii="Times New Roman" w:hAnsi="Times New Roman" w:cs="Times New Roman"/>
          <w:b/>
          <w:sz w:val="24"/>
          <w:szCs w:val="24"/>
        </w:rPr>
        <w:t>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CDA60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26CB0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all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discovery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2"/>
      <w:r w:rsidR="00174600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3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3"/>
      <w:r w:rsidR="00174600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4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33097A4" w14:textId="77777777" w:rsidR="00A53350" w:rsidRDefault="00A53350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describe generally what</w:t>
      </w:r>
      <w:r w:rsidR="000517FD">
        <w:rPr>
          <w:rFonts w:ascii="Times New Roman" w:hAnsi="Times New Roman" w:cs="Times New Roman"/>
          <w:sz w:val="24"/>
          <w:szCs w:val="24"/>
        </w:rPr>
        <w:t xml:space="preserve"> </w:t>
      </w:r>
      <w:r w:rsidR="000517FD" w:rsidRPr="000517FD">
        <w:rPr>
          <w:rFonts w:ascii="Times New Roman" w:hAnsi="Times New Roman" w:cs="Times New Roman"/>
          <w:b/>
          <w:sz w:val="24"/>
          <w:szCs w:val="24"/>
        </w:rPr>
        <w:t>expert</w:t>
      </w:r>
      <w:r w:rsidRPr="000517FD">
        <w:rPr>
          <w:rFonts w:ascii="Times New Roman" w:hAnsi="Times New Roman" w:cs="Times New Roman"/>
          <w:b/>
          <w:sz w:val="24"/>
          <w:szCs w:val="24"/>
        </w:rPr>
        <w:t xml:space="preserve"> 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66A96" w14:textId="77777777" w:rsidR="00A53350" w:rsidRDefault="00A53350" w:rsidP="00A53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3C7A6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53350">
        <w:rPr>
          <w:rFonts w:ascii="Times New Roman" w:hAnsi="Times New Roman" w:cs="Times New Roman"/>
          <w:b/>
          <w:i/>
          <w:sz w:val="24"/>
          <w:szCs w:val="24"/>
        </w:rPr>
        <w:t>Daubert</w:t>
      </w:r>
      <w:r w:rsidRPr="00A53350">
        <w:rPr>
          <w:rFonts w:ascii="Times New Roman" w:hAnsi="Times New Roman" w:cs="Times New Roman"/>
          <w:sz w:val="24"/>
          <w:szCs w:val="24"/>
        </w:rPr>
        <w:t xml:space="preserve"> or other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Witness Related Motions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1A2EE5E7" w14:textId="77777777" w:rsidR="004D7F6D" w:rsidRPr="008E749F" w:rsidRDefault="008E749F" w:rsidP="008E74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sz w:val="24"/>
          <w:szCs w:val="24"/>
        </w:rPr>
      </w:r>
      <w:r w:rsidR="004964E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  <w:r w:rsidR="00A53350" w:rsidRPr="008E749F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noProof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75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66"/>
      <w:r>
        <w:rPr>
          <w:noProof/>
        </w:rPr>
        <w:t xml:space="preserve"> </w:t>
      </w:r>
      <w:r w:rsidR="00A53350" w:rsidRPr="008E749F">
        <w:rPr>
          <w:rFonts w:ascii="Times New Roman" w:hAnsi="Times New Roman" w:cs="Times New Roman"/>
          <w:sz w:val="24"/>
          <w:szCs w:val="24"/>
        </w:rPr>
        <w:t xml:space="preserve">No  </w:t>
      </w:r>
    </w:p>
    <w:p w14:paraId="1436840C" w14:textId="77777777" w:rsidR="00A53350" w:rsidRDefault="00A53350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746B86" w14:textId="77777777" w:rsidR="00A53350" w:rsidRPr="00A53350" w:rsidRDefault="00A53350" w:rsidP="00A53350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2F4D98C5" w14:textId="77777777" w:rsidR="00A53350" w:rsidRDefault="00A53350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EA9408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83DE847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A049874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595782" w14:textId="77777777" w:rsidR="004D7F6D" w:rsidRPr="00A53350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277EE700" w14:textId="77777777" w:rsidR="004D7F6D" w:rsidRDefault="004D7F6D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0BD7F" w14:textId="77777777" w:rsidR="004D7F6D" w:rsidRP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i/>
          <w:sz w:val="24"/>
          <w:szCs w:val="24"/>
        </w:rPr>
        <w:t>Northrup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6D">
        <w:rPr>
          <w:rFonts w:ascii="Times New Roman" w:hAnsi="Times New Roman" w:cs="Times New Roman"/>
          <w:b/>
          <w:sz w:val="24"/>
          <w:szCs w:val="24"/>
        </w:rPr>
        <w:t>Impeachment Materials</w:t>
      </w:r>
      <w:r>
        <w:rPr>
          <w:rFonts w:ascii="Times New Roman" w:hAnsi="Times New Roman" w:cs="Times New Roman"/>
          <w:sz w:val="24"/>
          <w:szCs w:val="24"/>
        </w:rPr>
        <w:t xml:space="preserve"> been identified, disclosed and exchanged?</w:t>
      </w:r>
    </w:p>
    <w:p w14:paraId="62228A73" w14:textId="77777777" w:rsidR="00A53350" w:rsidRDefault="008E749F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6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67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7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68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  <w:r w:rsidR="004D7F6D">
        <w:rPr>
          <w:rFonts w:ascii="Times New Roman" w:hAnsi="Times New Roman" w:cs="Times New Roman"/>
          <w:sz w:val="24"/>
          <w:szCs w:val="24"/>
        </w:rPr>
        <w:t xml:space="preserve">   If no, when will such materials be identified, </w:t>
      </w:r>
      <w:r w:rsidR="0037639A">
        <w:rPr>
          <w:rFonts w:ascii="Times New Roman" w:hAnsi="Times New Roman" w:cs="Times New Roman"/>
          <w:sz w:val="24"/>
          <w:szCs w:val="24"/>
        </w:rPr>
        <w:t>disclosed,</w:t>
      </w:r>
      <w:r w:rsidR="004D7F6D">
        <w:rPr>
          <w:rFonts w:ascii="Times New Roman" w:hAnsi="Times New Roman" w:cs="Times New Roman"/>
          <w:sz w:val="24"/>
          <w:szCs w:val="24"/>
        </w:rPr>
        <w:t xml:space="preserve"> and exchanged? ______________________________________________________</w:t>
      </w:r>
      <w:r w:rsidR="000517F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2264B65" w14:textId="77777777" w:rsidR="004D7F6D" w:rsidRDefault="004D7F6D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757ED" w14:textId="77777777" w:rsid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sz w:val="24"/>
          <w:szCs w:val="24"/>
        </w:rPr>
        <w:t>Dispositive Motions and Summary Judgment Motions</w:t>
      </w:r>
      <w:r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6A651110" w14:textId="77777777" w:rsidR="004D7F6D" w:rsidRPr="004D7F6D" w:rsidRDefault="008E749F" w:rsidP="008A40B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8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69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</w:instrText>
      </w:r>
      <w:bookmarkStart w:id="70" w:name="Check79"/>
      <w:r>
        <w:rPr>
          <w:noProof/>
        </w:rPr>
        <w:instrText xml:space="preserve">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70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24C774B" w14:textId="77777777" w:rsidR="004D7F6D" w:rsidRDefault="004D7F6D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8941FB" w14:textId="77777777" w:rsidR="00995859" w:rsidRDefault="00995859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4E378" w14:textId="77777777" w:rsidR="004D7F6D" w:rsidRPr="00A53350" w:rsidRDefault="004D7F6D" w:rsidP="004D7F6D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0C874FA8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E07AA6F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7224C53" w14:textId="77777777" w:rsid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9D6EA7E" w14:textId="77777777" w:rsidR="007C1094" w:rsidRDefault="007C1094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E8B30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E78BF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AF5BB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1BF35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1178B" w14:textId="77777777" w:rsidR="004D7F6D" w:rsidRDefault="004D7F6D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995859">
        <w:rPr>
          <w:rFonts w:ascii="Times New Roman" w:hAnsi="Times New Roman" w:cs="Times New Roman"/>
          <w:b/>
          <w:sz w:val="24"/>
          <w:szCs w:val="24"/>
        </w:rPr>
        <w:t>Motions to Amend Pleadings</w:t>
      </w:r>
      <w:r w:rsidRPr="00995859"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80"/>
      <w:r w:rsidR="008E749F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81"/>
      <w:r w:rsidR="008E749F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A80E750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3E36F4A1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539509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A895E39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2F09663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52C61A19" w14:textId="77777777" w:rsid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E40B86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9AD060" w14:textId="77777777" w:rsidR="004D7F6D" w:rsidRDefault="00995859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case specific </w:t>
      </w:r>
      <w:r w:rsidRPr="00995859">
        <w:rPr>
          <w:rFonts w:ascii="Times New Roman" w:hAnsi="Times New Roman" w:cs="Times New Roman"/>
          <w:b/>
          <w:sz w:val="24"/>
          <w:szCs w:val="24"/>
        </w:rPr>
        <w:t xml:space="preserve">Motion in </w:t>
      </w:r>
      <w:proofErr w:type="spellStart"/>
      <w:r w:rsidRPr="00995859">
        <w:rPr>
          <w:rFonts w:ascii="Times New Roman" w:hAnsi="Times New Roman" w:cs="Times New Roman"/>
          <w:b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82"/>
      <w:r w:rsidR="008E749F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83"/>
      <w:r w:rsidR="008E749F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D38AB4C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121053D6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6CE853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481978BE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39DA88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814E2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D9FF13B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BF62DB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4491AF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795B600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573E629" w14:textId="77777777" w:rsidR="00995859" w:rsidRDefault="00995859" w:rsidP="00995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634C" w14:textId="77777777" w:rsidR="00995859" w:rsidRDefault="00995859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Pr="00995859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pending motion(s), special provisions, accommodations, or concerns </w:t>
      </w:r>
      <w:r>
        <w:rPr>
          <w:rFonts w:ascii="Times New Roman" w:hAnsi="Times New Roman" w:cs="Times New Roman"/>
          <w:sz w:val="24"/>
          <w:szCs w:val="24"/>
        </w:rPr>
        <w:t xml:space="preserve">not previously identified above?  </w:t>
      </w:r>
      <w:r w:rsidR="00E01996">
        <w:rPr>
          <w:noProof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4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5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5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6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F5B417D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identify any such </w:t>
      </w:r>
      <w:r w:rsidRPr="000517FD">
        <w:rPr>
          <w:rFonts w:ascii="Times New Roman" w:hAnsi="Times New Roman" w:cs="Times New Roman"/>
          <w:b/>
          <w:sz w:val="24"/>
          <w:szCs w:val="24"/>
        </w:rPr>
        <w:t>pending motion(s), special provisions, accommodations, or concerns: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EC1AF2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D29B25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0969D20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D16C7CB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FB7131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72323259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C28077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62C6F9B8" w14:textId="77777777" w:rsidR="00995859" w:rsidRDefault="00995859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6F34B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Rule 1.360 Examinations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E01996">
        <w:rPr>
          <w:noProof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86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7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7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8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9049DB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describe generally what examination(s) are pending and the anticipated completion date? _________________________________________________________________________________________________________________________________________________________________________________________________________________________________ </w:t>
      </w:r>
    </w:p>
    <w:p w14:paraId="586E2695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AFBAC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Deposition Designations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E97">
        <w:rPr>
          <w:rFonts w:ascii="Times New Roman" w:hAnsi="Times New Roman" w:cs="Times New Roman"/>
          <w:b/>
          <w:sz w:val="24"/>
          <w:szCs w:val="24"/>
        </w:rPr>
        <w:t>Counter Designations</w:t>
      </w:r>
      <w:r w:rsidRPr="000D5DCA">
        <w:rPr>
          <w:rFonts w:ascii="Times New Roman" w:hAnsi="Times New Roman" w:cs="Times New Roman"/>
          <w:b/>
          <w:sz w:val="24"/>
          <w:szCs w:val="24"/>
        </w:rPr>
        <w:t>, objections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been timely exchanged in writing?  </w:t>
      </w:r>
      <w:r w:rsidR="00E01996">
        <w:rPr>
          <w:noProof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8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9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9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0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A25AB48" w14:textId="77777777" w:rsidR="00030E97" w:rsidRDefault="00030E97" w:rsidP="00030E9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when will such </w:t>
      </w:r>
      <w:r w:rsidRPr="000D5DCA">
        <w:rPr>
          <w:rFonts w:ascii="Times New Roman" w:hAnsi="Times New Roman" w:cs="Times New Roman"/>
          <w:b/>
          <w:sz w:val="24"/>
          <w:szCs w:val="24"/>
        </w:rPr>
        <w:t>deposition designations, objections,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 exchanged? _________________________________________________________________</w:t>
      </w:r>
    </w:p>
    <w:p w14:paraId="2228D308" w14:textId="77777777" w:rsidR="00030E97" w:rsidRDefault="00030E97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4A6A3" w14:textId="77777777" w:rsidR="00030E97" w:rsidRDefault="00030E97" w:rsidP="00802A3F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typed proposed </w:t>
      </w:r>
      <w:r w:rsidRPr="00030E97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0E97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 xml:space="preserve">Clerk and submitted to the Court in hard copy form at the Pre-Trial Conference?  </w:t>
      </w:r>
      <w:r w:rsidR="00E01996">
        <w:rPr>
          <w:noProof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90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91"/>
      <w:r w:rsidR="00E01996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5E96EB0" w14:textId="77777777" w:rsidR="00802A3F" w:rsidRDefault="00802A3F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2A3F">
        <w:rPr>
          <w:rFonts w:ascii="Times New Roman" w:hAnsi="Times New Roman" w:cs="Times New Roman"/>
          <w:sz w:val="24"/>
          <w:szCs w:val="24"/>
        </w:rPr>
        <w:t xml:space="preserve">If no, when will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D5DCA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D5DCA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>Clerk and submitted to the Court? ___</w:t>
      </w:r>
      <w:r w:rsidRPr="00802A3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5DCA">
        <w:rPr>
          <w:rFonts w:ascii="Times New Roman" w:hAnsi="Times New Roman" w:cs="Times New Roman"/>
          <w:sz w:val="24"/>
          <w:szCs w:val="24"/>
        </w:rPr>
        <w:t>__</w:t>
      </w:r>
      <w:r w:rsidRPr="00802A3F">
        <w:rPr>
          <w:rFonts w:ascii="Times New Roman" w:hAnsi="Times New Roman" w:cs="Times New Roman"/>
          <w:sz w:val="24"/>
          <w:szCs w:val="24"/>
        </w:rPr>
        <w:t>_</w:t>
      </w:r>
    </w:p>
    <w:p w14:paraId="47484DF9" w14:textId="77777777" w:rsidR="00802A3F" w:rsidRDefault="00802A3F" w:rsidP="00802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422D9" w14:textId="77777777" w:rsidR="00802A3F" w:rsidRDefault="00802A3F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early </w:t>
      </w:r>
      <w:r w:rsidRPr="00802A3F">
        <w:rPr>
          <w:rFonts w:ascii="Times New Roman" w:hAnsi="Times New Roman" w:cs="Times New Roman"/>
          <w:b/>
          <w:sz w:val="24"/>
          <w:szCs w:val="24"/>
        </w:rPr>
        <w:t>Substantive Jury Instructions</w:t>
      </w:r>
      <w:r>
        <w:rPr>
          <w:rFonts w:ascii="Times New Roman" w:hAnsi="Times New Roman" w:cs="Times New Roman"/>
          <w:sz w:val="24"/>
          <w:szCs w:val="24"/>
        </w:rPr>
        <w:t xml:space="preserve">, including the law be given </w:t>
      </w:r>
      <w:r w:rsidRPr="00802A3F">
        <w:rPr>
          <w:rFonts w:ascii="Times New Roman" w:hAnsi="Times New Roman" w:cs="Times New Roman"/>
          <w:b/>
          <w:sz w:val="24"/>
          <w:szCs w:val="24"/>
        </w:rPr>
        <w:t>prior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802A3F">
        <w:rPr>
          <w:rFonts w:ascii="Times New Roman" w:hAnsi="Times New Roman" w:cs="Times New Roman"/>
          <w:b/>
          <w:sz w:val="24"/>
          <w:szCs w:val="24"/>
        </w:rPr>
        <w:t>Opening Statement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BC3944">
        <w:rPr>
          <w:noProof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92"/>
      <w:r w:rsidR="00BC3944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BC3944">
        <w:rPr>
          <w:noProof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93"/>
      <w:r w:rsidR="00BC3944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A19AD0F" w14:textId="77777777" w:rsidR="00802A3F" w:rsidRDefault="00802A3F" w:rsidP="00802A3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0E435" w14:textId="77777777" w:rsidR="00802A3F" w:rsidRDefault="00802A3F" w:rsidP="00802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Jury Trial, how many prospective </w:t>
      </w:r>
      <w:r w:rsidRPr="00802A3F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are requested for the </w:t>
      </w:r>
      <w:r w:rsidRPr="00802A3F">
        <w:rPr>
          <w:rFonts w:ascii="Times New Roman" w:hAnsi="Times New Roman" w:cs="Times New Roman"/>
          <w:b/>
          <w:sz w:val="24"/>
          <w:szCs w:val="24"/>
        </w:rPr>
        <w:t>Venire</w:t>
      </w:r>
      <w:r>
        <w:rPr>
          <w:rFonts w:ascii="Times New Roman" w:hAnsi="Times New Roman" w:cs="Times New Roman"/>
          <w:sz w:val="24"/>
          <w:szCs w:val="24"/>
        </w:rPr>
        <w:t>?  _______</w:t>
      </w:r>
    </w:p>
    <w:p w14:paraId="510F6ADE" w14:textId="77777777" w:rsidR="001B2D89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(1)?      ________</w:t>
      </w:r>
    </w:p>
    <w:p w14:paraId="5783A788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(2)?      ________</w:t>
      </w:r>
    </w:p>
    <w:p w14:paraId="70BEE0EC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(1)?  ________</w:t>
      </w:r>
    </w:p>
    <w:p w14:paraId="65C7B9B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(2)?  ________</w:t>
      </w:r>
    </w:p>
    <w:p w14:paraId="3A2D792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(3)?  ________</w:t>
      </w:r>
    </w:p>
    <w:p w14:paraId="7D8E944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(4)?  ________</w:t>
      </w:r>
    </w:p>
    <w:p w14:paraId="61DC4FD2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(5)?  ________</w:t>
      </w:r>
    </w:p>
    <w:p w14:paraId="5BEF233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Alternate Jurors</w:t>
      </w:r>
      <w:r>
        <w:rPr>
          <w:rFonts w:ascii="Times New Roman" w:hAnsi="Times New Roman" w:cs="Times New Roman"/>
          <w:sz w:val="24"/>
          <w:szCs w:val="24"/>
        </w:rPr>
        <w:t xml:space="preserve"> to be impaneled?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</w:t>
      </w:r>
    </w:p>
    <w:p w14:paraId="002820AD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7A38D5" w14:textId="77777777" w:rsidR="001B2D89" w:rsidRDefault="00802A3F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each party is entitled to in the selection of the Alternate Juror(s): </w:t>
      </w:r>
    </w:p>
    <w:p w14:paraId="51E30EC2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(1)        ____________</w:t>
      </w:r>
    </w:p>
    <w:p w14:paraId="0EBA065D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(2)        ____________</w:t>
      </w:r>
    </w:p>
    <w:p w14:paraId="1192E81E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(1)    ____________</w:t>
      </w:r>
    </w:p>
    <w:p w14:paraId="4BDF819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(2)    ____________</w:t>
      </w:r>
    </w:p>
    <w:p w14:paraId="587A7A2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(3)    ____________</w:t>
      </w:r>
    </w:p>
    <w:p w14:paraId="6DAC37C0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(4)    ____________</w:t>
      </w:r>
    </w:p>
    <w:p w14:paraId="02E3B2F2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(5)    ____________</w:t>
      </w:r>
    </w:p>
    <w:p w14:paraId="74549A7E" w14:textId="77777777" w:rsidR="001B2D89" w:rsidRDefault="001B2D89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7D6E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C218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F0824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82D9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9AB89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66AA8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6783C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8165" w14:textId="77777777" w:rsidR="001B2D89" w:rsidRDefault="001B2D89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objections or concerns to </w:t>
      </w:r>
      <w:r w:rsidRPr="001B2D89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taking </w:t>
      </w:r>
      <w:r w:rsidRPr="001B2D89">
        <w:rPr>
          <w:rFonts w:ascii="Times New Roman" w:hAnsi="Times New Roman" w:cs="Times New Roman"/>
          <w:b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 and asking </w:t>
      </w:r>
      <w:r w:rsidRPr="001B2D89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of witnesses (See Section 40.50, Florida Statutes and Rule 1.452, Fl. R. Civ. Pr.)?  </w:t>
      </w:r>
    </w:p>
    <w:p w14:paraId="6083D33C" w14:textId="77777777" w:rsidR="001B2D89" w:rsidRPr="00BC3944" w:rsidRDefault="00BC3944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9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sz w:val="24"/>
          <w:szCs w:val="24"/>
        </w:rPr>
      </w:r>
      <w:r w:rsidR="004964E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5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95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86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C4B92F1" w14:textId="77777777" w:rsidR="00713F3E" w:rsidRDefault="00713F3E" w:rsidP="00713F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101D7" w14:textId="77777777" w:rsidR="00713F3E" w:rsidRP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Estimates:</w:t>
      </w:r>
    </w:p>
    <w:p w14:paraId="50C06A39" w14:textId="77777777" w:rsidR="000C0FCC" w:rsidRDefault="000C0FCC" w:rsidP="001B2D8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26"/>
        <w:gridCol w:w="2342"/>
        <w:gridCol w:w="2342"/>
      </w:tblGrid>
      <w:tr w:rsidR="000C0FCC" w14:paraId="2139495C" w14:textId="77777777" w:rsidTr="000C0FCC">
        <w:tc>
          <w:tcPr>
            <w:tcW w:w="2394" w:type="dxa"/>
          </w:tcPr>
          <w:p w14:paraId="00B7F3BD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Estimates</w:t>
            </w:r>
          </w:p>
        </w:tc>
        <w:tc>
          <w:tcPr>
            <w:tcW w:w="2394" w:type="dxa"/>
          </w:tcPr>
          <w:p w14:paraId="2C0E43C5" w14:textId="77777777" w:rsidR="000C0FCC" w:rsidRP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Voir</w:t>
            </w:r>
            <w:proofErr w:type="spellEnd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Dire</w:t>
            </w:r>
          </w:p>
          <w:p w14:paraId="3A4AB98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(If Jury Trial)</w:t>
            </w:r>
          </w:p>
        </w:tc>
        <w:tc>
          <w:tcPr>
            <w:tcW w:w="2394" w:type="dxa"/>
          </w:tcPr>
          <w:p w14:paraId="5FBD4B85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Opening Statement</w:t>
            </w:r>
          </w:p>
        </w:tc>
        <w:tc>
          <w:tcPr>
            <w:tcW w:w="2394" w:type="dxa"/>
          </w:tcPr>
          <w:p w14:paraId="7C07280C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Closing Argument</w:t>
            </w:r>
          </w:p>
          <w:p w14:paraId="3998426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FCC" w14:paraId="2E00E7D6" w14:textId="77777777" w:rsidTr="000C0FCC">
        <w:tc>
          <w:tcPr>
            <w:tcW w:w="2394" w:type="dxa"/>
          </w:tcPr>
          <w:p w14:paraId="2DC00845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</w:t>
            </w:r>
          </w:p>
        </w:tc>
        <w:tc>
          <w:tcPr>
            <w:tcW w:w="2394" w:type="dxa"/>
          </w:tcPr>
          <w:p w14:paraId="3B09FB3C" w14:textId="77777777" w:rsidR="000C0FCC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08F8012B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2D519654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1E98A2D" w14:textId="77777777" w:rsidTr="000C0FCC">
        <w:tc>
          <w:tcPr>
            <w:tcW w:w="2394" w:type="dxa"/>
          </w:tcPr>
          <w:p w14:paraId="73CAD5FB" w14:textId="77777777" w:rsidR="000C0FCC" w:rsidRPr="000C0FCC" w:rsidRDefault="000C0FCC" w:rsidP="00786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</w:t>
            </w:r>
          </w:p>
        </w:tc>
        <w:tc>
          <w:tcPr>
            <w:tcW w:w="2394" w:type="dxa"/>
          </w:tcPr>
          <w:p w14:paraId="477FE4D6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min.hr.</w:t>
            </w:r>
          </w:p>
        </w:tc>
        <w:tc>
          <w:tcPr>
            <w:tcW w:w="2394" w:type="dxa"/>
          </w:tcPr>
          <w:p w14:paraId="107AB9E4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4F3A12A1" w14:textId="77777777" w:rsidR="00713F3E" w:rsidRPr="00786536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0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min/hr. </w:t>
            </w:r>
          </w:p>
        </w:tc>
      </w:tr>
      <w:tr w:rsidR="00786536" w14:paraId="326A85E8" w14:textId="77777777" w:rsidTr="000C0FCC">
        <w:tc>
          <w:tcPr>
            <w:tcW w:w="2394" w:type="dxa"/>
          </w:tcPr>
          <w:p w14:paraId="77669219" w14:textId="77777777" w:rsidR="00786536" w:rsidRDefault="00786536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Defendant (1) </w:t>
            </w:r>
          </w:p>
        </w:tc>
        <w:tc>
          <w:tcPr>
            <w:tcW w:w="2394" w:type="dxa"/>
          </w:tcPr>
          <w:p w14:paraId="34FFBA4D" w14:textId="77777777" w:rsidR="00786536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min/hr.</w:t>
            </w:r>
          </w:p>
        </w:tc>
        <w:tc>
          <w:tcPr>
            <w:tcW w:w="2394" w:type="dxa"/>
          </w:tcPr>
          <w:p w14:paraId="519AF80F" w14:textId="77777777" w:rsidR="00786536" w:rsidRPr="000C0FCC" w:rsidRDefault="009973E5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</w:t>
            </w:r>
          </w:p>
        </w:tc>
        <w:tc>
          <w:tcPr>
            <w:tcW w:w="2394" w:type="dxa"/>
          </w:tcPr>
          <w:p w14:paraId="412B3A5B" w14:textId="77777777" w:rsidR="00786536" w:rsidRPr="000C0FCC" w:rsidRDefault="00201A3C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 </w:t>
            </w:r>
          </w:p>
        </w:tc>
      </w:tr>
      <w:tr w:rsidR="000C0FCC" w14:paraId="6157D6A9" w14:textId="77777777" w:rsidTr="000C0FCC">
        <w:tc>
          <w:tcPr>
            <w:tcW w:w="2394" w:type="dxa"/>
          </w:tcPr>
          <w:p w14:paraId="3B9FEEBF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</w:t>
            </w:r>
          </w:p>
        </w:tc>
        <w:tc>
          <w:tcPr>
            <w:tcW w:w="2394" w:type="dxa"/>
          </w:tcPr>
          <w:p w14:paraId="0196EA9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5B21DC3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D2C8E3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28E828F" w14:textId="77777777" w:rsidTr="000C0FCC">
        <w:tc>
          <w:tcPr>
            <w:tcW w:w="2394" w:type="dxa"/>
          </w:tcPr>
          <w:p w14:paraId="01D3065D" w14:textId="77777777" w:rsidR="000C0FCC" w:rsidRPr="000C0FCC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</w:t>
            </w:r>
          </w:p>
        </w:tc>
        <w:tc>
          <w:tcPr>
            <w:tcW w:w="2394" w:type="dxa"/>
          </w:tcPr>
          <w:p w14:paraId="17A7BFA8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9704769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0370342E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F7D60EC" w14:textId="77777777" w:rsidTr="000C0FCC">
        <w:tc>
          <w:tcPr>
            <w:tcW w:w="2394" w:type="dxa"/>
          </w:tcPr>
          <w:p w14:paraId="3033641E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</w:t>
            </w:r>
          </w:p>
        </w:tc>
        <w:tc>
          <w:tcPr>
            <w:tcW w:w="2394" w:type="dxa"/>
          </w:tcPr>
          <w:p w14:paraId="3E94A74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7E1E0C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5F78FC8C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D4EB770" w14:textId="77777777" w:rsidTr="000C0FCC">
        <w:tc>
          <w:tcPr>
            <w:tcW w:w="2394" w:type="dxa"/>
          </w:tcPr>
          <w:p w14:paraId="47FC2450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</w:t>
            </w:r>
          </w:p>
        </w:tc>
        <w:tc>
          <w:tcPr>
            <w:tcW w:w="2394" w:type="dxa"/>
          </w:tcPr>
          <w:p w14:paraId="2F09DE17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2899E7B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335ACBF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</w:tbl>
    <w:p w14:paraId="0FE02A31" w14:textId="77777777" w:rsidR="00802A3F" w:rsidRDefault="00802A3F" w:rsidP="00713F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F5FDC" w14:textId="77777777" w:rsid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is the </w:t>
      </w:r>
      <w:r w:rsidRPr="00713F3E">
        <w:rPr>
          <w:rFonts w:ascii="Times New Roman" w:hAnsi="Times New Roman" w:cs="Times New Roman"/>
          <w:b/>
          <w:sz w:val="24"/>
          <w:szCs w:val="24"/>
        </w:rPr>
        <w:t>Rule of Sequestration</w:t>
      </w:r>
      <w:r>
        <w:rPr>
          <w:rFonts w:ascii="Times New Roman" w:hAnsi="Times New Roman" w:cs="Times New Roman"/>
          <w:sz w:val="24"/>
          <w:szCs w:val="24"/>
        </w:rPr>
        <w:t xml:space="preserve"> invoked? </w:t>
      </w:r>
    </w:p>
    <w:p w14:paraId="39CD4E65" w14:textId="77777777" w:rsidR="00713F3E" w:rsidRDefault="00713F3E" w:rsidP="00046E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3F3E">
        <w:rPr>
          <w:rFonts w:ascii="Times New Roman" w:hAnsi="Times New Roman" w:cs="Times New Roman"/>
          <w:sz w:val="24"/>
          <w:szCs w:val="24"/>
        </w:rPr>
        <w:t xml:space="preserve"> </w:t>
      </w:r>
      <w:r w:rsidR="00BC3944">
        <w:rPr>
          <w:noProof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96"/>
      <w:r w:rsidR="00BC3944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7"/>
      <w:r w:rsidRPr="00713F3E">
        <w:rPr>
          <w:rFonts w:ascii="Times New Roman" w:hAnsi="Times New Roman" w:cs="Times New Roman"/>
          <w:sz w:val="24"/>
          <w:szCs w:val="24"/>
        </w:rPr>
        <w:t xml:space="preserve"> Before </w:t>
      </w:r>
      <w:proofErr w:type="spellStart"/>
      <w:r w:rsidRPr="00713F3E">
        <w:rPr>
          <w:rFonts w:ascii="Times New Roman" w:hAnsi="Times New Roman" w:cs="Times New Roman"/>
          <w:i/>
          <w:sz w:val="24"/>
          <w:szCs w:val="24"/>
        </w:rPr>
        <w:t>voir</w:t>
      </w:r>
      <w:proofErr w:type="spellEnd"/>
      <w:r w:rsidRPr="00713F3E">
        <w:rPr>
          <w:rFonts w:ascii="Times New Roman" w:hAnsi="Times New Roman" w:cs="Times New Roman"/>
          <w:i/>
          <w:sz w:val="24"/>
          <w:szCs w:val="24"/>
        </w:rPr>
        <w:t xml:space="preserve"> dire</w:t>
      </w:r>
      <w:r w:rsidRPr="00713F3E">
        <w:rPr>
          <w:rFonts w:ascii="Times New Roman" w:hAnsi="Times New Roman" w:cs="Times New Roman"/>
          <w:sz w:val="24"/>
          <w:szCs w:val="24"/>
        </w:rPr>
        <w:t xml:space="preserve">  </w:t>
      </w:r>
      <w:r w:rsidR="00BC3944">
        <w:rPr>
          <w:noProof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7"/>
      <w:r w:rsidR="00BC3944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8"/>
      <w:r w:rsidRPr="00713F3E">
        <w:rPr>
          <w:rFonts w:ascii="Times New Roman" w:hAnsi="Times New Roman" w:cs="Times New Roman"/>
          <w:sz w:val="24"/>
          <w:szCs w:val="24"/>
        </w:rPr>
        <w:t xml:space="preserve"> Before opening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4D3">
        <w:rPr>
          <w:noProof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98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89"/>
      <w:r w:rsidRPr="00995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invoked</w:t>
      </w:r>
    </w:p>
    <w:p w14:paraId="14453982" w14:textId="77777777" w:rsidR="00A60EBB" w:rsidRDefault="002874D3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</w:instrText>
      </w:r>
      <w:bookmarkStart w:id="90" w:name="Check99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b/>
          <w:noProof/>
          <w:sz w:val="24"/>
          <w:szCs w:val="24"/>
        </w:rPr>
      </w:r>
      <w:r w:rsidR="004964EC"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0"/>
      <w:r w:rsidR="001404BD" w:rsidRPr="001404BD">
        <w:rPr>
          <w:rFonts w:ascii="Times New Roman" w:hAnsi="Times New Roman" w:cs="Times New Roman"/>
          <w:b/>
          <w:sz w:val="24"/>
          <w:szCs w:val="24"/>
        </w:rPr>
        <w:t xml:space="preserve"> Yes 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00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b/>
          <w:noProof/>
          <w:sz w:val="24"/>
          <w:szCs w:val="24"/>
        </w:rPr>
      </w:r>
      <w:r w:rsidR="004964EC"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1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404BD" w:rsidRPr="001404BD">
        <w:rPr>
          <w:rFonts w:ascii="Times New Roman" w:hAnsi="Times New Roman" w:cs="Times New Roman"/>
          <w:b/>
          <w:sz w:val="24"/>
          <w:szCs w:val="24"/>
        </w:rPr>
        <w:t>No</w:t>
      </w:r>
    </w:p>
    <w:p w14:paraId="3EBBE846" w14:textId="77777777" w:rsidR="00A6797C" w:rsidRDefault="00A6797C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A9A2C" w14:textId="77777777" w:rsidR="00A60EBB" w:rsidRPr="009E6C33" w:rsidRDefault="00A60EBB" w:rsidP="00A60EBB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pending written </w:t>
      </w:r>
      <w:r w:rsidRPr="00A60EBB">
        <w:rPr>
          <w:rFonts w:ascii="Times New Roman" w:hAnsi="Times New Roman" w:cs="Times New Roman"/>
          <w:b/>
          <w:sz w:val="24"/>
          <w:szCs w:val="24"/>
        </w:rPr>
        <w:t>Request(s) for Judicial Notice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timely notice to adverse parties, proof of which is filed with the Court?  </w:t>
      </w:r>
      <w:r w:rsidRPr="00A60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4D3">
        <w:rPr>
          <w:noProof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01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2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02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3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C897487" w14:textId="77777777" w:rsidR="009E6C33" w:rsidRDefault="009E6C33" w:rsidP="009E6C3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identify any such pending Request(s):</w:t>
      </w:r>
    </w:p>
    <w:p w14:paraId="40486A7C" w14:textId="77777777" w:rsidR="009E6C33" w:rsidRPr="009E6C33" w:rsidRDefault="009E6C33" w:rsidP="007137F9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29F23C" w14:textId="77777777" w:rsidR="009E6C33" w:rsidRPr="009E6C33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53EC3D0" w14:textId="77777777" w:rsidR="009E6C33" w:rsidRPr="00A60EBB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3EAB822" w14:textId="77777777" w:rsidR="00A60EBB" w:rsidRDefault="00A60EBB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A6EBB0" w14:textId="77777777" w:rsidR="009E6C33" w:rsidRDefault="009E6C33" w:rsidP="009E6C33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ANY PARTY REQUESTING JUDICIAL NOTICE MUST FOLLOW THE EVIDENCE CODE, Section 90.201-90.207, Florida Statutes. </w:t>
      </w:r>
    </w:p>
    <w:p w14:paraId="34AC71D1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971F37" w14:textId="77777777" w:rsidR="00046E14" w:rsidRDefault="00046E14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the Parties have adequate technology </w:t>
      </w:r>
      <w:r w:rsidR="001404BD">
        <w:rPr>
          <w:rFonts w:ascii="Times New Roman" w:hAnsi="Times New Roman" w:cs="Times New Roman"/>
          <w:sz w:val="24"/>
          <w:szCs w:val="24"/>
        </w:rPr>
        <w:t xml:space="preserve">including bandwidth and Internet Service for the Remote Civil Jury Trial? </w:t>
      </w:r>
      <w:r w:rsidR="001404BD" w:rsidRPr="001404BD">
        <w:rPr>
          <w:noProof/>
        </w:rPr>
        <w:t xml:space="preserve"> </w:t>
      </w:r>
      <w:bookmarkStart w:id="94" w:name="_Hlk46779779"/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5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6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9554F9" w14:textId="77777777" w:rsidR="00A6797C" w:rsidRDefault="00A6797C" w:rsidP="00A6797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94"/>
    <w:p w14:paraId="41E9C60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for each party consulted with the Remote Courthouse’s IT </w:t>
      </w:r>
      <w:r w:rsidR="0037639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to confirm they have met the technology requirements for a Remote Jury Trial? </w:t>
      </w:r>
      <w:r w:rsidRPr="001404BD">
        <w:rPr>
          <w:noProof/>
        </w:rPr>
        <w:t xml:space="preserve"> </w:t>
      </w:r>
      <w:r w:rsidR="002874D3">
        <w:rPr>
          <w:noProof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03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7"/>
      <w:r w:rsidRPr="001404BD">
        <w:rPr>
          <w:rFonts w:ascii="Times New Roman" w:hAnsi="Times New Roman" w:cs="Times New Roman"/>
          <w:sz w:val="24"/>
          <w:szCs w:val="24"/>
        </w:rPr>
        <w:t xml:space="preserve">Yes  </w:t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2"/>
      <w:r w:rsidR="004675A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8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05FA249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1A1E3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notified their witnesses that they will appear </w:t>
      </w:r>
      <w:r w:rsidR="0037639A">
        <w:rPr>
          <w:rFonts w:ascii="Times New Roman" w:hAnsi="Times New Roman" w:cs="Times New Roman"/>
          <w:sz w:val="24"/>
          <w:szCs w:val="24"/>
        </w:rPr>
        <w:t>remotely and</w:t>
      </w:r>
      <w:r>
        <w:rPr>
          <w:rFonts w:ascii="Times New Roman" w:hAnsi="Times New Roman" w:cs="Times New Roman"/>
          <w:sz w:val="24"/>
          <w:szCs w:val="24"/>
        </w:rPr>
        <w:t xml:space="preserve"> confirmed that each witness has adequate technology to testify remotely?</w:t>
      </w:r>
      <w:r w:rsidR="00761556">
        <w:rPr>
          <w:rFonts w:ascii="Times New Roman" w:hAnsi="Times New Roman" w:cs="Times New Roman"/>
          <w:sz w:val="24"/>
          <w:szCs w:val="24"/>
        </w:rPr>
        <w:t xml:space="preserve">  </w:t>
      </w:r>
      <w:r w:rsidRPr="001404BD">
        <w:rPr>
          <w:noProof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9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0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0C535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 Counsel provided each witness with a copy of that </w:t>
      </w:r>
      <w:r w:rsidR="0037639A">
        <w:rPr>
          <w:rFonts w:ascii="Times New Roman" w:hAnsi="Times New Roman" w:cs="Times New Roman"/>
          <w:sz w:val="24"/>
          <w:szCs w:val="24"/>
        </w:rPr>
        <w:t>witness’s</w:t>
      </w:r>
      <w:r>
        <w:rPr>
          <w:rFonts w:ascii="Times New Roman" w:hAnsi="Times New Roman" w:cs="Times New Roman"/>
          <w:sz w:val="24"/>
          <w:szCs w:val="24"/>
        </w:rPr>
        <w:t xml:space="preserve"> deposition and instructed the witness to have the deposition available during their remote trial testimony?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101" w:name="Check7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1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8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2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9E6DEB8" w14:textId="77777777" w:rsidR="00A6797C" w:rsidRDefault="00A6797C" w:rsidP="00A6797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FAFAB4" w14:textId="77777777" w:rsidR="0037639A" w:rsidRDefault="0037639A" w:rsidP="00014630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Have you reviewed and familiarized yourself with the Vocabulary List for Remote Civil Jury Trials?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4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3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5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4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F70BEA0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E0E44" w14:textId="77777777" w:rsidR="001404BD" w:rsidRDefault="00440F75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0F75">
        <w:rPr>
          <w:rFonts w:ascii="Times New Roman" w:hAnsi="Times New Roman" w:cs="Times New Roman"/>
          <w:sz w:val="24"/>
          <w:szCs w:val="24"/>
        </w:rPr>
        <w:t xml:space="preserve">  Do the attorneys</w:t>
      </w:r>
      <w:r w:rsidR="00014630">
        <w:rPr>
          <w:rFonts w:ascii="Times New Roman" w:hAnsi="Times New Roman" w:cs="Times New Roman"/>
          <w:sz w:val="24"/>
          <w:szCs w:val="24"/>
        </w:rPr>
        <w:t>, parties and witnesses</w:t>
      </w:r>
      <w:r w:rsidRPr="00440F75">
        <w:rPr>
          <w:rFonts w:ascii="Times New Roman" w:hAnsi="Times New Roman" w:cs="Times New Roman"/>
          <w:sz w:val="24"/>
          <w:szCs w:val="24"/>
        </w:rPr>
        <w:t xml:space="preserve"> each have their </w:t>
      </w:r>
      <w:r w:rsidR="00014630">
        <w:rPr>
          <w:rFonts w:ascii="Times New Roman" w:hAnsi="Times New Roman" w:cs="Times New Roman"/>
          <w:sz w:val="24"/>
          <w:szCs w:val="24"/>
        </w:rPr>
        <w:t>assigned virtual b</w:t>
      </w:r>
      <w:r w:rsidRPr="00440F75">
        <w:rPr>
          <w:rFonts w:ascii="Times New Roman" w:hAnsi="Times New Roman" w:cs="Times New Roman"/>
          <w:sz w:val="24"/>
          <w:szCs w:val="24"/>
        </w:rPr>
        <w:t>ackground for the Remote Courtroom</w:t>
      </w:r>
      <w:r w:rsidR="0036768A">
        <w:rPr>
          <w:rFonts w:ascii="Times New Roman" w:hAnsi="Times New Roman" w:cs="Times New Roman"/>
          <w:sz w:val="24"/>
          <w:szCs w:val="24"/>
        </w:rPr>
        <w:t xml:space="preserve"> (provided by the IT Department)</w:t>
      </w:r>
      <w:r w:rsidRPr="00440F75">
        <w:rPr>
          <w:rFonts w:ascii="Times New Roman" w:hAnsi="Times New Roman" w:cs="Times New Roman"/>
          <w:sz w:val="24"/>
          <w:szCs w:val="24"/>
        </w:rPr>
        <w:t xml:space="preserve">? </w:t>
      </w:r>
      <w:r w:rsidRPr="00440F75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06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5"/>
      <w:r w:rsidRPr="00440F75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07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noProof/>
          <w:sz w:val="24"/>
          <w:szCs w:val="24"/>
        </w:rPr>
      </w:r>
      <w:r w:rsidR="004964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6"/>
      <w:r w:rsidRPr="00440F75">
        <w:rPr>
          <w:rFonts w:ascii="Times New Roman" w:hAnsi="Times New Roman" w:cs="Times New Roman"/>
          <w:sz w:val="24"/>
          <w:szCs w:val="24"/>
        </w:rPr>
        <w:t xml:space="preserve"> No  </w:t>
      </w:r>
    </w:p>
    <w:p w14:paraId="04861036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28A25D" w14:textId="77777777" w:rsid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the Parties understand that the Court expects them to </w:t>
      </w:r>
      <w:r w:rsidRPr="009E6C33">
        <w:rPr>
          <w:rFonts w:ascii="Times New Roman" w:hAnsi="Times New Roman" w:cs="Times New Roman"/>
          <w:b/>
          <w:sz w:val="24"/>
          <w:szCs w:val="24"/>
        </w:rPr>
        <w:t>disclose</w:t>
      </w:r>
      <w:r>
        <w:rPr>
          <w:rFonts w:ascii="Times New Roman" w:hAnsi="Times New Roman" w:cs="Times New Roman"/>
          <w:sz w:val="24"/>
          <w:szCs w:val="24"/>
        </w:rPr>
        <w:t xml:space="preserve"> the next day’s </w:t>
      </w:r>
      <w:r w:rsidRPr="009E6C33">
        <w:rPr>
          <w:rFonts w:ascii="Times New Roman" w:hAnsi="Times New Roman" w:cs="Times New Roman"/>
          <w:b/>
          <w:sz w:val="24"/>
          <w:szCs w:val="24"/>
        </w:rPr>
        <w:t>witnesses</w:t>
      </w:r>
      <w:r>
        <w:rPr>
          <w:rFonts w:ascii="Times New Roman" w:hAnsi="Times New Roman" w:cs="Times New Roman"/>
          <w:sz w:val="24"/>
          <w:szCs w:val="24"/>
        </w:rPr>
        <w:t xml:space="preserve"> at the end of each court day?  </w:t>
      </w:r>
      <w:bookmarkStart w:id="107" w:name="_Hlk46771006"/>
      <w:r w:rsidR="002874D3">
        <w:rPr>
          <w:noProof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8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8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09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9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  <w:bookmarkEnd w:id="107"/>
    </w:p>
    <w:p w14:paraId="7FE98CD8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D2A1D" w14:textId="77777777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C33">
        <w:rPr>
          <w:rFonts w:ascii="Times New Roman" w:hAnsi="Times New Roman" w:cs="Times New Roman"/>
          <w:b/>
          <w:sz w:val="24"/>
          <w:szCs w:val="24"/>
        </w:rPr>
        <w:t xml:space="preserve">Trial Briefs </w:t>
      </w:r>
      <w:r>
        <w:rPr>
          <w:rFonts w:ascii="Times New Roman" w:hAnsi="Times New Roman" w:cs="Times New Roman"/>
          <w:sz w:val="24"/>
          <w:szCs w:val="24"/>
        </w:rPr>
        <w:t xml:space="preserve">are not required, however, do the parties understand that if you choose to submit them, courtesy hard copies must be delivered to Judge Anderson’s chambers at least </w:t>
      </w:r>
      <w:r w:rsidRPr="009E6C33">
        <w:rPr>
          <w:rFonts w:ascii="Times New Roman" w:hAnsi="Times New Roman" w:cs="Times New Roman"/>
          <w:b/>
          <w:sz w:val="24"/>
          <w:szCs w:val="24"/>
        </w:rPr>
        <w:t xml:space="preserve">three (3) business days </w:t>
      </w:r>
      <w:r>
        <w:rPr>
          <w:rFonts w:ascii="Times New Roman" w:hAnsi="Times New Roman" w:cs="Times New Roman"/>
          <w:sz w:val="24"/>
          <w:szCs w:val="24"/>
        </w:rPr>
        <w:t xml:space="preserve">before trial to allow adequate time for review?  </w:t>
      </w:r>
      <w:r w:rsidR="002874D3">
        <w:rPr>
          <w:noProof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10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0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11"/>
      <w:r w:rsidR="002874D3"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1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2D566E4" w14:textId="77777777" w:rsidR="009E6C33" w:rsidRPr="009E6C33" w:rsidRDefault="009E6C33" w:rsidP="009E6C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D8EFD3" w14:textId="77777777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reviewed and familiarized yourselves with Judge Anderson’s </w:t>
      </w:r>
      <w:r w:rsidRPr="009E6C33">
        <w:rPr>
          <w:rFonts w:ascii="Times New Roman" w:hAnsi="Times New Roman" w:cs="Times New Roman"/>
          <w:b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6C33">
        <w:rPr>
          <w:rFonts w:ascii="Times New Roman" w:hAnsi="Times New Roman" w:cs="Times New Roman"/>
          <w:b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 xml:space="preserve"> and “</w:t>
      </w:r>
      <w:r w:rsidRPr="009E6C33">
        <w:rPr>
          <w:rFonts w:ascii="Times New Roman" w:hAnsi="Times New Roman" w:cs="Times New Roman"/>
          <w:b/>
          <w:sz w:val="24"/>
          <w:szCs w:val="24"/>
        </w:rPr>
        <w:t>Trial Conduct and Courtroom Decorum Policy”</w:t>
      </w:r>
      <w:r>
        <w:rPr>
          <w:rFonts w:ascii="Times New Roman" w:hAnsi="Times New Roman" w:cs="Times New Roman"/>
          <w:sz w:val="24"/>
          <w:szCs w:val="24"/>
        </w:rPr>
        <w:t xml:space="preserve">, all of which can be found on Judge Anderson’s page at </w:t>
      </w:r>
      <w:hyperlink r:id="rId7" w:history="1">
        <w:r w:rsidRPr="00304F7F">
          <w:rPr>
            <w:rStyle w:val="Hyperlink"/>
            <w:rFonts w:ascii="Times New Roman" w:hAnsi="Times New Roman" w:cs="Times New Roman"/>
            <w:sz w:val="24"/>
            <w:szCs w:val="24"/>
          </w:rPr>
          <w:t>https://www.jud4.org/Ex-Parte-Procedures-and-Dates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7557EE" w14:textId="77777777" w:rsidR="009E6C33" w:rsidRPr="002874D3" w:rsidRDefault="002874D3" w:rsidP="002874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64EC">
        <w:rPr>
          <w:rFonts w:ascii="Times New Roman" w:hAnsi="Times New Roman" w:cs="Times New Roman"/>
          <w:sz w:val="24"/>
          <w:szCs w:val="24"/>
        </w:rPr>
      </w:r>
      <w:r w:rsidR="004964E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C33" w:rsidRPr="002874D3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13"/>
      <w:r>
        <w:rPr>
          <w:noProof/>
        </w:rPr>
        <w:instrText xml:space="preserve"> FORMCHECKBOX </w:instrText>
      </w:r>
      <w:r w:rsidR="004964EC">
        <w:rPr>
          <w:noProof/>
        </w:rPr>
      </w:r>
      <w:r w:rsidR="004964EC">
        <w:rPr>
          <w:noProof/>
        </w:rPr>
        <w:fldChar w:fldCharType="separate"/>
      </w:r>
      <w:r>
        <w:rPr>
          <w:noProof/>
        </w:rPr>
        <w:fldChar w:fldCharType="end"/>
      </w:r>
      <w:bookmarkEnd w:id="113"/>
      <w:r w:rsidR="009E6C33" w:rsidRPr="002874D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40BB33F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5FAF3" w14:textId="77777777" w:rsidR="008A40B2" w:rsidRP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0B2">
        <w:rPr>
          <w:rFonts w:ascii="Times New Roman" w:hAnsi="Times New Roman" w:cs="Times New Roman"/>
          <w:b/>
          <w:sz w:val="24"/>
          <w:szCs w:val="24"/>
        </w:rPr>
        <w:t xml:space="preserve">By our signatures below, we have read and acknowledge the foregoing and understand duties, responsibilities and obligations related to preparing for and conducting the trial of the above-styled cause.  We understand that we must notify the Court immediately upon settlement of the case. </w:t>
      </w:r>
    </w:p>
    <w:p w14:paraId="0E392328" w14:textId="77777777" w:rsidR="009E6C33" w:rsidRDefault="009E6C33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6781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Signatures:</w:t>
      </w:r>
    </w:p>
    <w:p w14:paraId="3039096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A9D7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58E7D165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8F08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14:paraId="7F0F2C0C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419C87E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D2E4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14:paraId="1C54ABCA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74F2A2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0850A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CA215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2C41E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A672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Attorney(s) for Defendant(s)</w:t>
      </w:r>
    </w:p>
    <w:p w14:paraId="02B3014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3F12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______________________________(1)</w:t>
      </w:r>
    </w:p>
    <w:p w14:paraId="51875D8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511B03C4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C513E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______________________________(2)</w:t>
      </w:r>
    </w:p>
    <w:p w14:paraId="1A75859A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299322C3" w14:textId="77777777" w:rsidR="00A6797C" w:rsidRDefault="00A6797C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96710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______________________________(3)</w:t>
      </w:r>
    </w:p>
    <w:p w14:paraId="59E38A95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94851B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2CBC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______________________________(4)</w:t>
      </w:r>
    </w:p>
    <w:p w14:paraId="6D00F213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5853C01B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DB9B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______________________________(5)</w:t>
      </w:r>
    </w:p>
    <w:p w14:paraId="63CB0051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DD804E7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11E2F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2FCC1C" w14:textId="77777777" w:rsidR="008A40B2" w:rsidRP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6429C" w14:textId="77777777" w:rsidR="00A60EBB" w:rsidRPr="00A60EBB" w:rsidRDefault="00A60EBB" w:rsidP="00A60EB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263EDB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6056A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4A93A4" w14:textId="77777777" w:rsid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ED624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9FB91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4D75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772E5B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3A208A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F32E9" w14:textId="77777777" w:rsidR="00802A3F" w:rsidRP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50FA3F" w14:textId="77777777" w:rsidR="00802A3F" w:rsidRPr="00030E97" w:rsidRDefault="00802A3F" w:rsidP="00802A3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D2869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44910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3F402" w14:textId="77777777" w:rsidR="00324A4C" w:rsidRP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84BAAF" w14:textId="77777777" w:rsidR="00324A4C" w:rsidRPr="00BC32B9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FA89C4" w14:textId="77777777" w:rsidR="00BC32B9" w:rsidRP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32B9" w:rsidRPr="00BC32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5F9C" w14:textId="77777777" w:rsidR="00A6797C" w:rsidRDefault="00A6797C" w:rsidP="00A00262">
      <w:pPr>
        <w:spacing w:after="0" w:line="240" w:lineRule="auto"/>
      </w:pPr>
      <w:r>
        <w:separator/>
      </w:r>
    </w:p>
  </w:endnote>
  <w:endnote w:type="continuationSeparator" w:id="0">
    <w:p w14:paraId="7685EE91" w14:textId="77777777" w:rsidR="00A6797C" w:rsidRDefault="00A6797C" w:rsidP="00A0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64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B6849" w14:textId="77777777" w:rsidR="00A6797C" w:rsidRDefault="00A67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DC791C" w14:textId="77777777" w:rsidR="00A6797C" w:rsidRDefault="00A67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F4E6" w14:textId="77777777" w:rsidR="00A6797C" w:rsidRDefault="00A6797C" w:rsidP="00A00262">
      <w:pPr>
        <w:spacing w:after="0" w:line="240" w:lineRule="auto"/>
      </w:pPr>
      <w:r>
        <w:separator/>
      </w:r>
    </w:p>
  </w:footnote>
  <w:footnote w:type="continuationSeparator" w:id="0">
    <w:p w14:paraId="79ABABD9" w14:textId="77777777" w:rsidR="00A6797C" w:rsidRDefault="00A6797C" w:rsidP="00A0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80858EE"/>
    <w:multiLevelType w:val="hybridMultilevel"/>
    <w:tmpl w:val="D4D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9A2"/>
    <w:multiLevelType w:val="hybridMultilevel"/>
    <w:tmpl w:val="FE6882CE"/>
    <w:lvl w:ilvl="0" w:tplc="A2BC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E5918"/>
    <w:multiLevelType w:val="hybridMultilevel"/>
    <w:tmpl w:val="8BB87BDC"/>
    <w:lvl w:ilvl="0" w:tplc="C6181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C65"/>
    <w:multiLevelType w:val="hybridMultilevel"/>
    <w:tmpl w:val="C0B8FF58"/>
    <w:lvl w:ilvl="0" w:tplc="5C244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0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2E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0C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47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CD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A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83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C9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1123C"/>
    <w:multiLevelType w:val="hybridMultilevel"/>
    <w:tmpl w:val="BA3C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1B89"/>
    <w:multiLevelType w:val="hybridMultilevel"/>
    <w:tmpl w:val="E60854F6"/>
    <w:lvl w:ilvl="0" w:tplc="73843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71D0"/>
    <w:multiLevelType w:val="hybridMultilevel"/>
    <w:tmpl w:val="8766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77F6"/>
    <w:multiLevelType w:val="hybridMultilevel"/>
    <w:tmpl w:val="D004BB3E"/>
    <w:lvl w:ilvl="0" w:tplc="C408F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D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6F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89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68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E7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A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B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9E9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E90073"/>
    <w:multiLevelType w:val="hybridMultilevel"/>
    <w:tmpl w:val="09DEEE4C"/>
    <w:lvl w:ilvl="0" w:tplc="90CC5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A0FDC"/>
    <w:multiLevelType w:val="hybridMultilevel"/>
    <w:tmpl w:val="420889D6"/>
    <w:lvl w:ilvl="0" w:tplc="707A7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83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6E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E4A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60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FE4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5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27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E01CFE"/>
    <w:multiLevelType w:val="hybridMultilevel"/>
    <w:tmpl w:val="B88A0DAC"/>
    <w:lvl w:ilvl="0" w:tplc="731E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1625C"/>
    <w:multiLevelType w:val="hybridMultilevel"/>
    <w:tmpl w:val="B7CA6DE6"/>
    <w:lvl w:ilvl="0" w:tplc="DB5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156B8"/>
    <w:multiLevelType w:val="hybridMultilevel"/>
    <w:tmpl w:val="CE063818"/>
    <w:lvl w:ilvl="0" w:tplc="F42CF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C73FC"/>
    <w:multiLevelType w:val="hybridMultilevel"/>
    <w:tmpl w:val="69EA9DF2"/>
    <w:lvl w:ilvl="0" w:tplc="9296E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E7A71"/>
    <w:multiLevelType w:val="hybridMultilevel"/>
    <w:tmpl w:val="A0CC51B0"/>
    <w:lvl w:ilvl="0" w:tplc="04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E0756F"/>
    <w:multiLevelType w:val="hybridMultilevel"/>
    <w:tmpl w:val="D37858FC"/>
    <w:lvl w:ilvl="0" w:tplc="1292F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A0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C0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F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AC0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21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C8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44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9172527">
    <w:abstractNumId w:val="2"/>
  </w:num>
  <w:num w:numId="2" w16cid:durableId="1080983285">
    <w:abstractNumId w:val="5"/>
  </w:num>
  <w:num w:numId="3" w16cid:durableId="940144041">
    <w:abstractNumId w:val="14"/>
  </w:num>
  <w:num w:numId="4" w16cid:durableId="1851872287">
    <w:abstractNumId w:val="15"/>
  </w:num>
  <w:num w:numId="5" w16cid:durableId="2051763697">
    <w:abstractNumId w:val="12"/>
  </w:num>
  <w:num w:numId="6" w16cid:durableId="1671063401">
    <w:abstractNumId w:val="1"/>
  </w:num>
  <w:num w:numId="7" w16cid:durableId="553542191">
    <w:abstractNumId w:val="13"/>
  </w:num>
  <w:num w:numId="8" w16cid:durableId="1282422445">
    <w:abstractNumId w:val="4"/>
  </w:num>
  <w:num w:numId="9" w16cid:durableId="1486898905">
    <w:abstractNumId w:val="10"/>
  </w:num>
  <w:num w:numId="10" w16cid:durableId="1086876395">
    <w:abstractNumId w:val="8"/>
  </w:num>
  <w:num w:numId="11" w16cid:durableId="1306541430">
    <w:abstractNumId w:val="6"/>
  </w:num>
  <w:num w:numId="12" w16cid:durableId="546181408">
    <w:abstractNumId w:val="11"/>
  </w:num>
  <w:num w:numId="13" w16cid:durableId="1965650916">
    <w:abstractNumId w:val="7"/>
  </w:num>
  <w:num w:numId="14" w16cid:durableId="561017410">
    <w:abstractNumId w:val="3"/>
  </w:num>
  <w:num w:numId="15" w16cid:durableId="1964143842">
    <w:abstractNumId w:val="0"/>
  </w:num>
  <w:num w:numId="16" w16cid:durableId="1803617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FD"/>
    <w:rsid w:val="00014630"/>
    <w:rsid w:val="00030E97"/>
    <w:rsid w:val="00031E71"/>
    <w:rsid w:val="00036796"/>
    <w:rsid w:val="00046E14"/>
    <w:rsid w:val="000517FD"/>
    <w:rsid w:val="000C0FCC"/>
    <w:rsid w:val="000D5DCA"/>
    <w:rsid w:val="001404BD"/>
    <w:rsid w:val="001417CA"/>
    <w:rsid w:val="00171291"/>
    <w:rsid w:val="00173E80"/>
    <w:rsid w:val="00174600"/>
    <w:rsid w:val="00190BA1"/>
    <w:rsid w:val="001B2D89"/>
    <w:rsid w:val="00201A3C"/>
    <w:rsid w:val="002337F4"/>
    <w:rsid w:val="002874D3"/>
    <w:rsid w:val="002E5869"/>
    <w:rsid w:val="002F1A5B"/>
    <w:rsid w:val="00302E51"/>
    <w:rsid w:val="00324A4C"/>
    <w:rsid w:val="0036768A"/>
    <w:rsid w:val="0037639A"/>
    <w:rsid w:val="00377085"/>
    <w:rsid w:val="003B5876"/>
    <w:rsid w:val="00440F75"/>
    <w:rsid w:val="004675A3"/>
    <w:rsid w:val="004964EC"/>
    <w:rsid w:val="004D7F6D"/>
    <w:rsid w:val="00501F2F"/>
    <w:rsid w:val="005D6E09"/>
    <w:rsid w:val="00631D09"/>
    <w:rsid w:val="006C28CD"/>
    <w:rsid w:val="006C7DA3"/>
    <w:rsid w:val="006D62D1"/>
    <w:rsid w:val="007137F9"/>
    <w:rsid w:val="00713F3E"/>
    <w:rsid w:val="0071789C"/>
    <w:rsid w:val="00761556"/>
    <w:rsid w:val="00785F8D"/>
    <w:rsid w:val="00786536"/>
    <w:rsid w:val="007C1094"/>
    <w:rsid w:val="00802A3F"/>
    <w:rsid w:val="00861930"/>
    <w:rsid w:val="0089187A"/>
    <w:rsid w:val="008A40B2"/>
    <w:rsid w:val="008D24E9"/>
    <w:rsid w:val="008E074B"/>
    <w:rsid w:val="008E749F"/>
    <w:rsid w:val="00907BA2"/>
    <w:rsid w:val="00992017"/>
    <w:rsid w:val="00995859"/>
    <w:rsid w:val="009973E5"/>
    <w:rsid w:val="009B56FD"/>
    <w:rsid w:val="009E6C33"/>
    <w:rsid w:val="00A00262"/>
    <w:rsid w:val="00A53350"/>
    <w:rsid w:val="00A60EBB"/>
    <w:rsid w:val="00A6797C"/>
    <w:rsid w:val="00B5068E"/>
    <w:rsid w:val="00B56F04"/>
    <w:rsid w:val="00BC32B9"/>
    <w:rsid w:val="00BC3944"/>
    <w:rsid w:val="00C42084"/>
    <w:rsid w:val="00C612CE"/>
    <w:rsid w:val="00C67ABF"/>
    <w:rsid w:val="00DB6D46"/>
    <w:rsid w:val="00E01996"/>
    <w:rsid w:val="00E16997"/>
    <w:rsid w:val="00E336D5"/>
    <w:rsid w:val="00EC0963"/>
    <w:rsid w:val="00F03FD8"/>
    <w:rsid w:val="00F7354C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0F4C75"/>
  <w15:docId w15:val="{11CA2F89-33C0-4590-9199-D32513BB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930"/>
    <w:rPr>
      <w:color w:val="808080"/>
    </w:rPr>
  </w:style>
  <w:style w:type="table" w:styleId="TableGrid">
    <w:name w:val="Table Grid"/>
    <w:basedOn w:val="TableNormal"/>
    <w:uiPriority w:val="59"/>
    <w:rsid w:val="0099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62"/>
  </w:style>
  <w:style w:type="paragraph" w:styleId="Footer">
    <w:name w:val="footer"/>
    <w:basedOn w:val="Normal"/>
    <w:link w:val="Foot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62"/>
  </w:style>
  <w:style w:type="character" w:styleId="Hyperlink">
    <w:name w:val="Hyperlink"/>
    <w:basedOn w:val="DefaultParagraphFont"/>
    <w:uiPriority w:val="99"/>
    <w:unhideWhenUsed/>
    <w:rsid w:val="00713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d4.org/Ex-Parte-Procedures-and-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Paula</dc:creator>
  <cp:lastModifiedBy>FIELDS-PC 3</cp:lastModifiedBy>
  <cp:revision>2</cp:revision>
  <cp:lastPrinted>2020-07-24T19:47:00Z</cp:lastPrinted>
  <dcterms:created xsi:type="dcterms:W3CDTF">2022-12-14T18:52:00Z</dcterms:created>
  <dcterms:modified xsi:type="dcterms:W3CDTF">2022-12-14T18:52:00Z</dcterms:modified>
</cp:coreProperties>
</file>